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54B" w:rsidRDefault="00FD0D8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83"/>
        <w:gridCol w:w="1377"/>
        <w:gridCol w:w="588"/>
        <w:gridCol w:w="1205"/>
        <w:gridCol w:w="1180"/>
        <w:gridCol w:w="1763"/>
      </w:tblGrid>
      <w:tr w:rsidR="00F2454B">
        <w:trPr>
          <w:trHeight w:val="583"/>
        </w:trPr>
        <w:tc>
          <w:tcPr>
            <w:tcW w:w="2183" w:type="dxa"/>
            <w:vAlign w:val="center"/>
          </w:tcPr>
          <w:p w:rsidR="00F2454B" w:rsidRDefault="00FD0D8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1965" w:type="dxa"/>
            <w:gridSpan w:val="2"/>
            <w:vAlign w:val="center"/>
          </w:tcPr>
          <w:p w:rsidR="00F2454B" w:rsidRDefault="00FD0D82" w:rsidP="00051C7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2024</w:t>
            </w:r>
            <w:r>
              <w:rPr>
                <w:rFonts w:hint="eastAsia"/>
                <w:sz w:val="22"/>
              </w:rPr>
              <w:t>年</w:t>
            </w:r>
            <w:r w:rsidR="0031215F"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月</w:t>
            </w:r>
            <w:r w:rsidR="00051C7E"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385" w:type="dxa"/>
            <w:gridSpan w:val="2"/>
            <w:vAlign w:val="center"/>
          </w:tcPr>
          <w:p w:rsidR="00F2454B" w:rsidRDefault="00FD0D8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1763" w:type="dxa"/>
            <w:vAlign w:val="center"/>
          </w:tcPr>
          <w:p w:rsidR="00F2454B" w:rsidRDefault="00FD0D8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:rsidR="00F2454B">
        <w:tc>
          <w:tcPr>
            <w:tcW w:w="2183" w:type="dxa"/>
          </w:tcPr>
          <w:p w:rsidR="00F2454B" w:rsidRDefault="00FD0D8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113" w:type="dxa"/>
            <w:gridSpan w:val="5"/>
          </w:tcPr>
          <w:p w:rsidR="00F2454B" w:rsidRDefault="00FD0D8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8"/>
              </w:rPr>
              <w:t>医院</w:t>
            </w:r>
            <w:r w:rsidR="00F42BA0">
              <w:rPr>
                <w:rFonts w:hint="eastAsia"/>
                <w:sz w:val="28"/>
              </w:rPr>
              <w:t>HIS</w:t>
            </w:r>
            <w:r w:rsidR="00F42BA0">
              <w:rPr>
                <w:rFonts w:hint="eastAsia"/>
                <w:sz w:val="28"/>
              </w:rPr>
              <w:t>等</w:t>
            </w:r>
            <w:r>
              <w:rPr>
                <w:rFonts w:hint="eastAsia"/>
                <w:sz w:val="28"/>
              </w:rPr>
              <w:t>信息系统</w:t>
            </w:r>
            <w:r w:rsidR="00F42BA0">
              <w:rPr>
                <w:rFonts w:hint="eastAsia"/>
                <w:sz w:val="28"/>
              </w:rPr>
              <w:t>升级改造</w:t>
            </w:r>
            <w:r>
              <w:rPr>
                <w:rFonts w:hint="eastAsia"/>
                <w:sz w:val="28"/>
              </w:rPr>
              <w:t>服务</w:t>
            </w:r>
          </w:p>
        </w:tc>
      </w:tr>
      <w:tr w:rsidR="00F2454B">
        <w:trPr>
          <w:trHeight w:val="3608"/>
        </w:trPr>
        <w:tc>
          <w:tcPr>
            <w:tcW w:w="2183" w:type="dxa"/>
            <w:vAlign w:val="center"/>
          </w:tcPr>
          <w:p w:rsidR="00F2454B" w:rsidRDefault="00FD0D8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113" w:type="dxa"/>
            <w:gridSpan w:val="5"/>
          </w:tcPr>
          <w:p w:rsidR="00F2454B" w:rsidRDefault="00FD0D82" w:rsidP="00051C7E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功能主要包括</w:t>
            </w:r>
            <w:r>
              <w:rPr>
                <w:rFonts w:hint="eastAsia"/>
                <w:sz w:val="24"/>
              </w:rPr>
              <w:t>HIS</w:t>
            </w:r>
            <w:r w:rsidR="00051C7E">
              <w:rPr>
                <w:rFonts w:hint="eastAsia"/>
                <w:sz w:val="24"/>
              </w:rPr>
              <w:t>、集成平台、电子病历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等</w:t>
            </w:r>
            <w:r w:rsidR="00F42BA0">
              <w:rPr>
                <w:rFonts w:hint="eastAsia"/>
                <w:sz w:val="24"/>
              </w:rPr>
              <w:t>信息</w:t>
            </w:r>
            <w:r>
              <w:rPr>
                <w:rFonts w:hint="eastAsia"/>
                <w:sz w:val="24"/>
              </w:rPr>
              <w:t>系统的</w:t>
            </w:r>
            <w:r w:rsidR="00F42BA0" w:rsidRPr="00F42BA0">
              <w:rPr>
                <w:rFonts w:hint="eastAsia"/>
                <w:sz w:val="24"/>
              </w:rPr>
              <w:t>信息系统升级改造</w:t>
            </w:r>
            <w:r>
              <w:rPr>
                <w:rFonts w:hint="eastAsia"/>
                <w:sz w:val="24"/>
              </w:rPr>
              <w:t>服务，</w:t>
            </w:r>
            <w:r w:rsidR="00F42BA0">
              <w:rPr>
                <w:rFonts w:hint="eastAsia"/>
                <w:sz w:val="24"/>
              </w:rPr>
              <w:t>请按人日报价，施行后将按照实际服务时间据实结算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F2454B">
        <w:tc>
          <w:tcPr>
            <w:tcW w:w="8296" w:type="dxa"/>
            <w:gridSpan w:val="6"/>
          </w:tcPr>
          <w:p w:rsidR="00F2454B" w:rsidRDefault="00FD0D8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F2454B" w:rsidTr="00E81758">
        <w:tc>
          <w:tcPr>
            <w:tcW w:w="2183" w:type="dxa"/>
          </w:tcPr>
          <w:p w:rsidR="00F2454B" w:rsidRDefault="00FD0D8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377" w:type="dxa"/>
          </w:tcPr>
          <w:p w:rsidR="00F2454B" w:rsidRDefault="00FD0D8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项目</w:t>
            </w:r>
          </w:p>
        </w:tc>
        <w:tc>
          <w:tcPr>
            <w:tcW w:w="1793" w:type="dxa"/>
            <w:gridSpan w:val="2"/>
          </w:tcPr>
          <w:p w:rsidR="00F2454B" w:rsidRDefault="00FD0D8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报价金额</w:t>
            </w:r>
          </w:p>
        </w:tc>
        <w:tc>
          <w:tcPr>
            <w:tcW w:w="1180" w:type="dxa"/>
          </w:tcPr>
          <w:p w:rsidR="00F2454B" w:rsidRDefault="00E8175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763" w:type="dxa"/>
          </w:tcPr>
          <w:p w:rsidR="00F2454B" w:rsidRDefault="00FD0D8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  <w:r w:rsidR="00E81758">
              <w:rPr>
                <w:rFonts w:hint="eastAsia"/>
                <w:sz w:val="24"/>
              </w:rPr>
              <w:t>（参照标准）</w:t>
            </w:r>
          </w:p>
        </w:tc>
      </w:tr>
      <w:tr w:rsidR="00F2454B" w:rsidTr="00E81758">
        <w:trPr>
          <w:trHeight w:val="736"/>
        </w:trPr>
        <w:tc>
          <w:tcPr>
            <w:tcW w:w="2183" w:type="dxa"/>
          </w:tcPr>
          <w:p w:rsidR="00F2454B" w:rsidRDefault="00FD0D8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77" w:type="dxa"/>
          </w:tcPr>
          <w:p w:rsidR="00F2454B" w:rsidRDefault="00BA3FD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升级改造</w:t>
            </w:r>
            <w:r w:rsidR="00FD0D82">
              <w:rPr>
                <w:rFonts w:hint="eastAsia"/>
                <w:sz w:val="24"/>
              </w:rPr>
              <w:t>服务</w:t>
            </w:r>
          </w:p>
        </w:tc>
        <w:tc>
          <w:tcPr>
            <w:tcW w:w="1793" w:type="dxa"/>
            <w:gridSpan w:val="2"/>
          </w:tcPr>
          <w:p w:rsidR="00F2454B" w:rsidRDefault="00F2454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0" w:type="dxa"/>
          </w:tcPr>
          <w:p w:rsidR="00F2454B" w:rsidRDefault="00E8175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人日</w:t>
            </w:r>
          </w:p>
        </w:tc>
        <w:tc>
          <w:tcPr>
            <w:tcW w:w="1763" w:type="dxa"/>
            <w:vAlign w:val="center"/>
          </w:tcPr>
          <w:p w:rsidR="00F2454B" w:rsidRDefault="00F2454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2454B">
        <w:trPr>
          <w:trHeight w:val="2527"/>
        </w:trPr>
        <w:tc>
          <w:tcPr>
            <w:tcW w:w="2183" w:type="dxa"/>
            <w:vAlign w:val="center"/>
          </w:tcPr>
          <w:p w:rsidR="00F2454B" w:rsidRDefault="00FD0D82" w:rsidP="00FD0D8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报价人员签字</w:t>
            </w:r>
          </w:p>
          <w:p w:rsidR="00F2454B" w:rsidRDefault="00FD0D82" w:rsidP="00FD0D8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  <w:tc>
          <w:tcPr>
            <w:tcW w:w="6113" w:type="dxa"/>
            <w:gridSpan w:val="5"/>
          </w:tcPr>
          <w:p w:rsidR="00F2454B" w:rsidRDefault="00F2454B" w:rsidP="00FD0D82">
            <w:pPr>
              <w:spacing w:line="360" w:lineRule="auto"/>
              <w:rPr>
                <w:sz w:val="24"/>
              </w:rPr>
            </w:pPr>
          </w:p>
          <w:p w:rsidR="00F2454B" w:rsidRDefault="00FD0D82" w:rsidP="00FD0D8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报价单位：</w:t>
            </w:r>
          </w:p>
          <w:p w:rsidR="00F2454B" w:rsidRDefault="00FD0D82" w:rsidP="00FD0D8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联系人及电话：</w:t>
            </w:r>
          </w:p>
          <w:p w:rsidR="00F2454B" w:rsidRDefault="00F2454B" w:rsidP="00FD0D82">
            <w:pPr>
              <w:spacing w:line="360" w:lineRule="auto"/>
              <w:rPr>
                <w:sz w:val="24"/>
              </w:rPr>
            </w:pPr>
          </w:p>
        </w:tc>
      </w:tr>
    </w:tbl>
    <w:p w:rsidR="00F2454B" w:rsidRDefault="00F2454B">
      <w:pPr>
        <w:jc w:val="center"/>
        <w:rPr>
          <w:sz w:val="28"/>
          <w:szCs w:val="28"/>
        </w:rPr>
      </w:pPr>
    </w:p>
    <w:p w:rsidR="00F2454B" w:rsidRDefault="00F2454B">
      <w:pPr>
        <w:jc w:val="center"/>
        <w:rPr>
          <w:sz w:val="28"/>
          <w:szCs w:val="28"/>
        </w:rPr>
      </w:pPr>
    </w:p>
    <w:sectPr w:rsidR="00F24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2tTQxNjA0MTUwM7BQ0lEKTi0uzszPAykwqwUAPpZfWiwAAAA="/>
    <w:docVar w:name="commondata" w:val="eyJoZGlkIjoiNjVhODgyNTE4MTMwYjU1Yjk5MWExZDc2MTAyMmIyZGEifQ=="/>
  </w:docVars>
  <w:rsids>
    <w:rsidRoot w:val="0CA818B9"/>
    <w:rsid w:val="000327C2"/>
    <w:rsid w:val="00051C7E"/>
    <w:rsid w:val="000B2C9E"/>
    <w:rsid w:val="000C38DE"/>
    <w:rsid w:val="002111D6"/>
    <w:rsid w:val="00226AB3"/>
    <w:rsid w:val="002B1AB7"/>
    <w:rsid w:val="0031215F"/>
    <w:rsid w:val="00367FB6"/>
    <w:rsid w:val="00397030"/>
    <w:rsid w:val="004140CD"/>
    <w:rsid w:val="00453532"/>
    <w:rsid w:val="004C107F"/>
    <w:rsid w:val="005B62D0"/>
    <w:rsid w:val="005C28E4"/>
    <w:rsid w:val="005D1733"/>
    <w:rsid w:val="007F3323"/>
    <w:rsid w:val="00802D26"/>
    <w:rsid w:val="008F6B40"/>
    <w:rsid w:val="00915C7D"/>
    <w:rsid w:val="00944357"/>
    <w:rsid w:val="0099145E"/>
    <w:rsid w:val="00A04274"/>
    <w:rsid w:val="00A40506"/>
    <w:rsid w:val="00BA3FD3"/>
    <w:rsid w:val="00BB55A3"/>
    <w:rsid w:val="00C07B21"/>
    <w:rsid w:val="00C3508E"/>
    <w:rsid w:val="00C7439C"/>
    <w:rsid w:val="00CF1B74"/>
    <w:rsid w:val="00D16BD4"/>
    <w:rsid w:val="00D9299B"/>
    <w:rsid w:val="00DB3018"/>
    <w:rsid w:val="00DC313C"/>
    <w:rsid w:val="00E44561"/>
    <w:rsid w:val="00E81758"/>
    <w:rsid w:val="00ED6BF8"/>
    <w:rsid w:val="00F2454B"/>
    <w:rsid w:val="00F42BA0"/>
    <w:rsid w:val="00FD0D82"/>
    <w:rsid w:val="00FE0246"/>
    <w:rsid w:val="01215188"/>
    <w:rsid w:val="07636A58"/>
    <w:rsid w:val="08303F5D"/>
    <w:rsid w:val="099D6557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054027"/>
    <w:rsid w:val="207B08CD"/>
    <w:rsid w:val="22993772"/>
    <w:rsid w:val="24215DE7"/>
    <w:rsid w:val="26185C7F"/>
    <w:rsid w:val="26FB254D"/>
    <w:rsid w:val="295B54AF"/>
    <w:rsid w:val="31E66592"/>
    <w:rsid w:val="335151A8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3E95BEA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2D16F0"/>
    <w:rsid w:val="687514AD"/>
    <w:rsid w:val="71A87AC0"/>
    <w:rsid w:val="744C3F4F"/>
    <w:rsid w:val="74BD6488"/>
    <w:rsid w:val="75BB6CB5"/>
    <w:rsid w:val="766C44AC"/>
    <w:rsid w:val="767072A8"/>
    <w:rsid w:val="78DA147B"/>
    <w:rsid w:val="796544C5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Char0">
    <w:name w:val="页眉 Char"/>
    <w:basedOn w:val="a0"/>
    <w:link w:val="a4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Char0">
    <w:name w:val="页眉 Char"/>
    <w:basedOn w:val="a0"/>
    <w:link w:val="a4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30</Words>
  <Characters>176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xinli</cp:lastModifiedBy>
  <cp:revision>28</cp:revision>
  <dcterms:created xsi:type="dcterms:W3CDTF">2021-11-22T09:19:00Z</dcterms:created>
  <dcterms:modified xsi:type="dcterms:W3CDTF">2024-04-11T10:34:00Z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58245EEBCE2B444B86CFA47C108BD142_13</vt:lpwstr>
  </property>
</Properties>
</file>